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3E56" w14:textId="61DB39F8" w:rsidR="00BA2EC2" w:rsidRDefault="00BA2EC2" w:rsidP="00BA2EC2">
      <w:pPr>
        <w:pStyle w:val="Bezodstpw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Projekt</w:t>
      </w:r>
    </w:p>
    <w:p w14:paraId="3EAB6416" w14:textId="77777777" w:rsidR="00BA2EC2" w:rsidRDefault="00BA2EC2" w:rsidP="00221373">
      <w:pPr>
        <w:pStyle w:val="Bezodstpw"/>
        <w:jc w:val="center"/>
        <w:rPr>
          <w:rFonts w:ascii="Cambria" w:hAnsi="Cambria"/>
          <w:b/>
          <w:bCs/>
        </w:rPr>
      </w:pPr>
    </w:p>
    <w:p w14:paraId="69FAB2A3" w14:textId="54864900" w:rsidR="001B2786" w:rsidRPr="001B2786" w:rsidRDefault="001B2786" w:rsidP="00221373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UMOW</w:t>
      </w:r>
      <w:r w:rsidR="00BA2EC2">
        <w:rPr>
          <w:rFonts w:ascii="Cambria" w:hAnsi="Cambria"/>
          <w:b/>
          <w:bCs/>
        </w:rPr>
        <w:t>A</w:t>
      </w:r>
    </w:p>
    <w:p w14:paraId="638F57CA" w14:textId="1DAB6CAD" w:rsidR="001B2786" w:rsidRPr="001B2786" w:rsidRDefault="001B2786" w:rsidP="001B2786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 xml:space="preserve">Nr </w:t>
      </w:r>
      <w:r w:rsidR="00BA2EC2">
        <w:rPr>
          <w:rFonts w:ascii="Cambria" w:hAnsi="Cambria"/>
          <w:b/>
          <w:bCs/>
        </w:rPr>
        <w:t>…………………</w:t>
      </w:r>
      <w:proofErr w:type="gramStart"/>
      <w:r w:rsidR="00BA2EC2">
        <w:rPr>
          <w:rFonts w:ascii="Cambria" w:hAnsi="Cambria"/>
          <w:b/>
          <w:bCs/>
        </w:rPr>
        <w:t>…….</w:t>
      </w:r>
      <w:proofErr w:type="gramEnd"/>
      <w:r w:rsidR="00BA2EC2">
        <w:rPr>
          <w:rFonts w:ascii="Cambria" w:hAnsi="Cambria"/>
          <w:b/>
          <w:bCs/>
        </w:rPr>
        <w:t>.</w:t>
      </w:r>
    </w:p>
    <w:p w14:paraId="60D889F8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</w:p>
    <w:p w14:paraId="55D20D0C" w14:textId="77777777" w:rsidR="00704C29" w:rsidRDefault="00704C29" w:rsidP="001B2786">
      <w:pPr>
        <w:pStyle w:val="Bezodstpw"/>
        <w:jc w:val="both"/>
        <w:rPr>
          <w:rFonts w:ascii="Cambria" w:hAnsi="Cambria"/>
        </w:rPr>
      </w:pPr>
    </w:p>
    <w:p w14:paraId="1C90F329" w14:textId="324BCD2A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zawarta pomiędzy:</w:t>
      </w:r>
      <w:r w:rsidRPr="001B2786">
        <w:rPr>
          <w:rFonts w:ascii="Cambria" w:hAnsi="Cambria"/>
        </w:rPr>
        <w:tab/>
      </w:r>
      <w:r w:rsidRPr="001B2786">
        <w:rPr>
          <w:rFonts w:ascii="Cambria" w:hAnsi="Cambria"/>
        </w:rPr>
        <w:tab/>
        <w:t xml:space="preserve">                         </w:t>
      </w:r>
    </w:p>
    <w:p w14:paraId="448479B7" w14:textId="77777777" w:rsidR="00704C29" w:rsidRDefault="00704C29" w:rsidP="001B2786">
      <w:pPr>
        <w:pStyle w:val="Bezodstpw"/>
        <w:jc w:val="both"/>
        <w:rPr>
          <w:rFonts w:ascii="Cambria" w:hAnsi="Cambria"/>
          <w:b/>
          <w:bCs/>
        </w:rPr>
      </w:pPr>
    </w:p>
    <w:p w14:paraId="7E9A8A41" w14:textId="764B5EE5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  <w:b/>
          <w:bCs/>
        </w:rPr>
        <w:t>Samodzielnym Publicznym Zakładem Opieki Zdrowotnej – Zespół Zakładów</w:t>
      </w:r>
      <w:r w:rsidRPr="001B2786">
        <w:rPr>
          <w:rFonts w:ascii="Cambria" w:hAnsi="Cambria"/>
        </w:rPr>
        <w:t xml:space="preserve"> w Makowie Mazowieckim, ul. Wincentego Witosa 2, 06-200 Maków Mazowiecki, zarejestrowanym w Sądzie Rejonowym w Białymstoku, XII Wydział Gospodarczy Krajowego Rejestru Sądowego pod numerem KRS 0000128409, NIP 7571286097, REGON 000304591; </w:t>
      </w:r>
    </w:p>
    <w:p w14:paraId="09B6D2A2" w14:textId="28E2DE69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zwanym dalej „Zamawiającym”, reprezentowanym przez:</w:t>
      </w:r>
      <w:r w:rsidR="00BA2EC2">
        <w:rPr>
          <w:rFonts w:ascii="Cambria" w:hAnsi="Cambria"/>
        </w:rPr>
        <w:t xml:space="preserve"> …………………….</w:t>
      </w:r>
    </w:p>
    <w:p w14:paraId="351218D5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</w:p>
    <w:p w14:paraId="3B30A816" w14:textId="192B8175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a</w:t>
      </w:r>
    </w:p>
    <w:p w14:paraId="54AD28E3" w14:textId="70B91B0E" w:rsidR="001B2786" w:rsidRPr="001B2786" w:rsidRDefault="00BA2EC2" w:rsidP="001B2786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…………………………………………..</w:t>
      </w:r>
    </w:p>
    <w:p w14:paraId="12065E97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zwanym dalej „Wykonawcą”, reprezentowanym przez osoby upoważnione:</w:t>
      </w:r>
    </w:p>
    <w:p w14:paraId="6692052C" w14:textId="60D5C419" w:rsidR="00BA2EC2" w:rsidRPr="001B2786" w:rsidRDefault="00BA2EC2" w:rsidP="001B2786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……………………..</w:t>
      </w:r>
    </w:p>
    <w:p w14:paraId="56CFE63D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7984C1B1" w14:textId="77777777" w:rsidR="00BA2EC2" w:rsidRPr="00BA2EC2" w:rsidRDefault="00BA2EC2" w:rsidP="00BA2EC2">
      <w:pPr>
        <w:pStyle w:val="Bezodstpw"/>
        <w:jc w:val="both"/>
        <w:rPr>
          <w:rFonts w:ascii="Cambria" w:hAnsi="Cambria"/>
        </w:rPr>
      </w:pPr>
      <w:r w:rsidRPr="00BA2EC2">
        <w:rPr>
          <w:rFonts w:ascii="Cambria" w:hAnsi="Cambria"/>
        </w:rPr>
        <w:t>Zamawiający i Wykonawca łącznie dalej zwani „Stronami” lub z osobna „Stroną”.</w:t>
      </w:r>
    </w:p>
    <w:p w14:paraId="7507A719" w14:textId="77777777" w:rsidR="00BA2EC2" w:rsidRPr="00BA2EC2" w:rsidRDefault="00BA2EC2" w:rsidP="00BA2EC2">
      <w:pPr>
        <w:pStyle w:val="Bezodstpw"/>
        <w:jc w:val="both"/>
        <w:rPr>
          <w:rFonts w:ascii="Cambria" w:hAnsi="Cambria"/>
        </w:rPr>
      </w:pPr>
    </w:p>
    <w:p w14:paraId="764907D9" w14:textId="566C4691" w:rsidR="001B2786" w:rsidRPr="001B2786" w:rsidRDefault="00BA2EC2" w:rsidP="00BA2EC2">
      <w:pPr>
        <w:pStyle w:val="Bezodstpw"/>
        <w:jc w:val="both"/>
        <w:rPr>
          <w:rFonts w:ascii="Cambria" w:hAnsi="Cambria"/>
        </w:rPr>
      </w:pPr>
      <w:r w:rsidRPr="00BA2EC2">
        <w:rPr>
          <w:rFonts w:ascii="Cambria" w:hAnsi="Cambria"/>
        </w:rPr>
        <w:t xml:space="preserve">W wyniku przeprowadzenia postępowania </w:t>
      </w:r>
      <w:r>
        <w:rPr>
          <w:rFonts w:ascii="Cambria" w:hAnsi="Cambria"/>
        </w:rPr>
        <w:t>1</w:t>
      </w:r>
      <w:r w:rsidRPr="00BA2EC2">
        <w:rPr>
          <w:rFonts w:ascii="Cambria" w:hAnsi="Cambria"/>
        </w:rPr>
        <w:t>/ZO/2025 bez stosowania ustawy z dnia 11 września 2019 r. – Prawo zamówień publicznych (Dz.U. z 2024 poz. 1320) w oparciu o przepis art. 2 ust. 1 pkt 1 wskazanej ustawy o wartości zamówienia nieprzekraczającej kwoty 130.000,00 zł netto, zawarto umowę o następującej treści:</w:t>
      </w:r>
    </w:p>
    <w:p w14:paraId="6ABF15F4" w14:textId="243C87E8" w:rsidR="001B2786" w:rsidRPr="001B2786" w:rsidRDefault="001B2786" w:rsidP="001B2786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§ 1.</w:t>
      </w:r>
    </w:p>
    <w:p w14:paraId="5B3CC4C4" w14:textId="7AA5D641" w:rsidR="00BA1845" w:rsidRDefault="001B2786" w:rsidP="003B37DF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Przedmiot zamówienia obejmuje </w:t>
      </w:r>
      <w:r w:rsidR="00BA2EC2" w:rsidRPr="00BA2EC2">
        <w:rPr>
          <w:rFonts w:ascii="Cambria" w:hAnsi="Cambria"/>
        </w:rPr>
        <w:t>Sprzedaż i dostaw</w:t>
      </w:r>
      <w:r w:rsidR="00BA2EC2">
        <w:rPr>
          <w:rFonts w:ascii="Cambria" w:hAnsi="Cambria"/>
        </w:rPr>
        <w:t>ę</w:t>
      </w:r>
      <w:r w:rsidR="00BA2EC2" w:rsidRPr="00BA2EC2">
        <w:rPr>
          <w:rFonts w:ascii="Cambria" w:hAnsi="Cambria"/>
        </w:rPr>
        <w:t xml:space="preserve"> odczynników do diagnostyki laboratoryjnej, materiałów kontrolnych i eksploatacyjnych do analizatora Cobas b 123</w:t>
      </w:r>
      <w:r w:rsidR="00BA2EC2">
        <w:rPr>
          <w:rFonts w:ascii="Cambria" w:hAnsi="Cambria"/>
        </w:rPr>
        <w:t>, zgodnie z Załącznikiem nr 1 – Formularz asortymentowo -cenowy.</w:t>
      </w:r>
    </w:p>
    <w:p w14:paraId="5B60B7F4" w14:textId="4719724D" w:rsidR="001B2786" w:rsidRDefault="001B2786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Szczegółowy opis przedmiotu zamówienia oraz ilości zawarte są w załączniku nr 1 do niniejszej umowy.</w:t>
      </w:r>
    </w:p>
    <w:p w14:paraId="5E6F7BB5" w14:textId="2FF36530" w:rsidR="001B2786" w:rsidRDefault="001B2786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zleca, a Wykonawca zobowiązuje się na warunkach określonych w Umowie dostarczyć Zamawiającemu oraz przenieść na jego własność dostarczony towar wynikający z oferty Wykonawcy będącej załącznikiem</w:t>
      </w:r>
      <w:r w:rsidR="00612120">
        <w:rPr>
          <w:rFonts w:ascii="Cambria" w:hAnsi="Cambria"/>
        </w:rPr>
        <w:t xml:space="preserve"> nr 2</w:t>
      </w:r>
      <w:r w:rsidRPr="001B2786">
        <w:rPr>
          <w:rFonts w:ascii="Cambria" w:hAnsi="Cambria"/>
        </w:rPr>
        <w:t xml:space="preserve"> do Umowy.</w:t>
      </w:r>
    </w:p>
    <w:p w14:paraId="0C680F44" w14:textId="77777777" w:rsidR="001B2786" w:rsidRDefault="001B2786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Zobowiązanie wynikające z Umowy Wykonawca zrealizuje zgodnie z treścią złożonej oferty uwzględniając wymagania określone przez Zamawiającego w załączniku nr 1 oraz mając na uwadze potrzebę optymalnej realizacji celów i zadań przyjętych przez Zamawiającego, przy zachowaniu należytej staranności i przyjętych obowiązujących standardów.</w:t>
      </w:r>
    </w:p>
    <w:p w14:paraId="35C69824" w14:textId="77777777" w:rsidR="00E74D06" w:rsidRDefault="00793371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jest uprawniony do dokonywania przesunięć ilościowo </w:t>
      </w:r>
      <w:r w:rsidR="003512F5">
        <w:rPr>
          <w:rFonts w:ascii="Cambria" w:hAnsi="Cambria"/>
        </w:rPr>
        <w:t>–</w:t>
      </w:r>
      <w:r>
        <w:rPr>
          <w:rFonts w:ascii="Cambria" w:hAnsi="Cambria"/>
        </w:rPr>
        <w:t xml:space="preserve"> asortymentowych</w:t>
      </w:r>
      <w:r w:rsidR="003512F5">
        <w:rPr>
          <w:rFonts w:ascii="Cambria" w:hAnsi="Cambria"/>
        </w:rPr>
        <w:t xml:space="preserve"> w zakresie objętym danym pakietem oraz pomiędzy pakietami w ramach zawartej umowy</w:t>
      </w:r>
      <w:r w:rsidR="00E74D06">
        <w:rPr>
          <w:rFonts w:ascii="Cambria" w:hAnsi="Cambria"/>
        </w:rPr>
        <w:t>.</w:t>
      </w:r>
    </w:p>
    <w:p w14:paraId="5DF72DF7" w14:textId="57EB4970" w:rsidR="00793371" w:rsidRPr="00E74D06" w:rsidRDefault="00E74D06" w:rsidP="00E74D0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Wykonawca akceptuje fakt, iż ilości asortymentów wyszczególnione w </w:t>
      </w:r>
      <w:r w:rsidRPr="002D086F">
        <w:rPr>
          <w:rFonts w:ascii="Cambria" w:hAnsi="Cambria"/>
        </w:rPr>
        <w:t>załączniku nr 1 do SWZ</w:t>
      </w:r>
      <w:r w:rsidRPr="001B2786">
        <w:rPr>
          <w:rFonts w:ascii="Cambria" w:hAnsi="Cambria"/>
        </w:rPr>
        <w:t xml:space="preserve"> są ilościami planowanymi. Zamawiający zastrzega sobie możliwość ich zmniejszenia w stosunku do ilości i wartości dostaw przyjętych w umowie, w sytuacjach uzasadnionych ważnymi powodami, a w szczególności zmniejszenia się stanu ilościowego pacjentów z zastrzeżeniem, że ograniczenie zamówienia nie będzie większe niż </w:t>
      </w:r>
      <w:r>
        <w:rPr>
          <w:rFonts w:ascii="Cambria" w:hAnsi="Cambria"/>
        </w:rPr>
        <w:t>3</w:t>
      </w:r>
      <w:r w:rsidRPr="001B2786">
        <w:rPr>
          <w:rFonts w:ascii="Cambria" w:hAnsi="Cambria"/>
        </w:rPr>
        <w:t>0% w stosunku do wartości/ilości wskazanej umową. Zamawiający nie ponosi konsekwencji finansowych zmniejszenia ilości dostaw przyjętych w umowie.</w:t>
      </w:r>
    </w:p>
    <w:p w14:paraId="3634F0E6" w14:textId="00064F24" w:rsidR="0090070A" w:rsidRDefault="0090070A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Jeżeli w toku wykonywania dostaw zajdzie konieczność dodatkowych zakupów nieprzekraczających 10% wartości umowy</w:t>
      </w:r>
      <w:r w:rsidR="00BF6AD1">
        <w:rPr>
          <w:rFonts w:ascii="Cambria" w:hAnsi="Cambria"/>
        </w:rPr>
        <w:t>, Zamawiający może udzielić Wykonawcy Zamówienia dodatkowego.</w:t>
      </w:r>
    </w:p>
    <w:p w14:paraId="05B2E6A0" w14:textId="4CE7411D" w:rsidR="00D31EBA" w:rsidRDefault="00D31EBA" w:rsidP="001B2786">
      <w:pPr>
        <w:pStyle w:val="Bezodstpw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Zamówienia złożone w okresie obowiązywania umowy podlegają realizacji także po </w:t>
      </w:r>
      <w:r w:rsidR="005E1F79">
        <w:rPr>
          <w:rFonts w:ascii="Cambria" w:hAnsi="Cambria"/>
        </w:rPr>
        <w:t>terminie obowiązywania umowy.</w:t>
      </w:r>
    </w:p>
    <w:p w14:paraId="1183E501" w14:textId="77777777" w:rsidR="00793371" w:rsidRDefault="00793371" w:rsidP="00793371">
      <w:pPr>
        <w:pStyle w:val="Bezodstpw"/>
        <w:jc w:val="both"/>
        <w:rPr>
          <w:rFonts w:ascii="Cambria" w:hAnsi="Cambria"/>
        </w:rPr>
      </w:pPr>
    </w:p>
    <w:p w14:paraId="5553A390" w14:textId="77777777" w:rsidR="001B2786" w:rsidRDefault="001B2786" w:rsidP="001B2786">
      <w:pPr>
        <w:pStyle w:val="Bezodstpw"/>
        <w:jc w:val="both"/>
        <w:rPr>
          <w:rFonts w:ascii="Cambria" w:hAnsi="Cambria"/>
        </w:rPr>
      </w:pPr>
    </w:p>
    <w:p w14:paraId="6FA1A418" w14:textId="7738B3B8" w:rsidR="001B2786" w:rsidRDefault="001B2786" w:rsidP="001B2786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lastRenderedPageBreak/>
        <w:t>§ 2.</w:t>
      </w:r>
    </w:p>
    <w:p w14:paraId="7F1A6229" w14:textId="6EEDCE41" w:rsidR="00DD566C" w:rsidRDefault="00184020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  <w:b/>
          <w:bCs/>
        </w:rPr>
      </w:pPr>
      <w:r w:rsidRPr="00184020">
        <w:rPr>
          <w:rFonts w:ascii="Cambria" w:hAnsi="Cambria"/>
        </w:rPr>
        <w:t>Wykonawca zobowiązuje się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dostarczać sukcesywnie, wg potrzeb Zamawiającego </w:t>
      </w:r>
      <w:r w:rsidR="00CE2E0C">
        <w:rPr>
          <w:rFonts w:ascii="Cambria" w:hAnsi="Cambria"/>
        </w:rPr>
        <w:t>przedmiot umowy, na pisemne (pocztą elektroniczną) zamó</w:t>
      </w:r>
      <w:r w:rsidR="00C86769">
        <w:rPr>
          <w:rFonts w:ascii="Cambria" w:hAnsi="Cambria"/>
        </w:rPr>
        <w:t>w</w:t>
      </w:r>
      <w:r w:rsidR="00CE2E0C">
        <w:rPr>
          <w:rFonts w:ascii="Cambria" w:hAnsi="Cambria"/>
        </w:rPr>
        <w:t xml:space="preserve">ienie złożone przez </w:t>
      </w:r>
      <w:r w:rsidR="00971F23">
        <w:rPr>
          <w:rFonts w:ascii="Cambria" w:hAnsi="Cambria"/>
        </w:rPr>
        <w:t xml:space="preserve">osobę </w:t>
      </w:r>
      <w:proofErr w:type="gramStart"/>
      <w:r w:rsidR="00971F23">
        <w:rPr>
          <w:rFonts w:ascii="Cambria" w:hAnsi="Cambria"/>
        </w:rPr>
        <w:t xml:space="preserve">upoważnioną, </w:t>
      </w:r>
      <w:r w:rsidR="00BA2EC2">
        <w:rPr>
          <w:rFonts w:ascii="Cambria" w:hAnsi="Cambria"/>
        </w:rPr>
        <w:t xml:space="preserve"> w</w:t>
      </w:r>
      <w:proofErr w:type="gramEnd"/>
      <w:r w:rsidR="00BA2EC2">
        <w:rPr>
          <w:rFonts w:ascii="Cambria" w:hAnsi="Cambria"/>
        </w:rPr>
        <w:t xml:space="preserve"> </w:t>
      </w:r>
      <w:r w:rsidR="00971F23">
        <w:rPr>
          <w:rFonts w:ascii="Cambria" w:hAnsi="Cambria"/>
        </w:rPr>
        <w:t xml:space="preserve">terminie </w:t>
      </w:r>
      <w:r w:rsidR="00BA2EC2">
        <w:rPr>
          <w:rFonts w:ascii="Cambria" w:hAnsi="Cambria"/>
          <w:b/>
          <w:bCs/>
        </w:rPr>
        <w:t>do 28 lutego 2026 roku</w:t>
      </w:r>
      <w:r w:rsidR="00971F23">
        <w:rPr>
          <w:rFonts w:ascii="Cambria" w:hAnsi="Cambria"/>
        </w:rPr>
        <w:t xml:space="preserve"> od dnia zawarcia umowy</w:t>
      </w:r>
      <w:r w:rsidR="00221373">
        <w:rPr>
          <w:rFonts w:ascii="Cambria" w:hAnsi="Cambria"/>
        </w:rPr>
        <w:t xml:space="preserve"> </w:t>
      </w:r>
      <w:r w:rsidR="00971F23">
        <w:rPr>
          <w:rFonts w:ascii="Cambria" w:hAnsi="Cambria"/>
        </w:rPr>
        <w:t xml:space="preserve">towar </w:t>
      </w:r>
      <w:r w:rsidR="00C86769">
        <w:rPr>
          <w:rFonts w:ascii="Cambria" w:hAnsi="Cambria"/>
        </w:rPr>
        <w:t>wymieniony w Pakiecie Nr</w:t>
      </w:r>
      <w:r w:rsidR="00221373">
        <w:rPr>
          <w:rFonts w:ascii="Cambria" w:hAnsi="Cambria"/>
        </w:rPr>
        <w:t xml:space="preserve"> 1.</w:t>
      </w:r>
    </w:p>
    <w:p w14:paraId="7BBAE1CC" w14:textId="51C35142" w:rsidR="00C86769" w:rsidRPr="00FA2B4A" w:rsidRDefault="00744ED2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 xml:space="preserve">Dostawy realizowane będą w terminie </w:t>
      </w:r>
      <w:r w:rsidR="00BA64BD">
        <w:rPr>
          <w:rFonts w:ascii="Cambria" w:hAnsi="Cambria"/>
        </w:rPr>
        <w:t>3</w:t>
      </w:r>
      <w:r w:rsidRPr="00FA2B4A">
        <w:rPr>
          <w:rFonts w:ascii="Cambria" w:hAnsi="Cambria"/>
        </w:rPr>
        <w:t xml:space="preserve"> dni roboczych od daty złożenia </w:t>
      </w:r>
      <w:r w:rsidR="002E4525" w:rsidRPr="00FA2B4A">
        <w:rPr>
          <w:rFonts w:ascii="Cambria" w:hAnsi="Cambria"/>
        </w:rPr>
        <w:t>zamówienia przez Zamawiającego</w:t>
      </w:r>
      <w:r w:rsidR="00FC4233" w:rsidRPr="00FA2B4A">
        <w:rPr>
          <w:rFonts w:ascii="Cambria" w:hAnsi="Cambria"/>
        </w:rPr>
        <w:t>.</w:t>
      </w:r>
    </w:p>
    <w:p w14:paraId="17FA525E" w14:textId="257A4397" w:rsidR="00FC4233" w:rsidRPr="00FA2B4A" w:rsidRDefault="00FC4233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>Wykonawca dostarczy towar w godzinach urzędowania, tj. od 7:00 do 14:30 na swój koszt i ryzyko do magazynu SPZOZ-ZZ w Makowie Mazowieckim, ul. Witosa 2.</w:t>
      </w:r>
    </w:p>
    <w:p w14:paraId="285C5ED4" w14:textId="5C2D2172" w:rsidR="00B3424D" w:rsidRPr="00FA2B4A" w:rsidRDefault="00B3424D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 xml:space="preserve">Za termin dostawy rozumie się datę podpisanie przez Zamawiającego dokumentu dostawy lub datę potwierdzenia </w:t>
      </w:r>
      <w:r w:rsidR="009B108E" w:rsidRPr="00FA2B4A">
        <w:rPr>
          <w:rFonts w:ascii="Cambria" w:hAnsi="Cambria"/>
        </w:rPr>
        <w:t>dostawy na fakturze.</w:t>
      </w:r>
    </w:p>
    <w:p w14:paraId="35B8113C" w14:textId="59BCE80E" w:rsidR="009B108E" w:rsidRDefault="0025727F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 w:rsidRPr="00FA2B4A">
        <w:rPr>
          <w:rFonts w:ascii="Cambria" w:hAnsi="Cambria"/>
        </w:rPr>
        <w:t xml:space="preserve">Nazewnictwo </w:t>
      </w:r>
      <w:r w:rsidR="000E0F6C" w:rsidRPr="00FA2B4A">
        <w:rPr>
          <w:rFonts w:ascii="Cambria" w:hAnsi="Cambria"/>
        </w:rPr>
        <w:t>asortymentu na wystawianej fakturze, jak również na wszelkich dokumentach stanowiących podstawę przekazania towaru (WZ</w:t>
      </w:r>
      <w:r w:rsidR="00FA2B4A" w:rsidRPr="00FA2B4A">
        <w:rPr>
          <w:rFonts w:ascii="Cambria" w:hAnsi="Cambria"/>
        </w:rPr>
        <w:t>,</w:t>
      </w:r>
      <w:r w:rsidR="000E0F6C" w:rsidRPr="00FA2B4A">
        <w:rPr>
          <w:rFonts w:ascii="Cambria" w:hAnsi="Cambria"/>
        </w:rPr>
        <w:t xml:space="preserve"> protokół przekazania itp.) musi być zgodne z nazewnictwem </w:t>
      </w:r>
      <w:r w:rsidR="00FA2B4A" w:rsidRPr="00FA2B4A">
        <w:rPr>
          <w:rFonts w:ascii="Cambria" w:hAnsi="Cambria"/>
        </w:rPr>
        <w:t>asortymentu określonym w umowie.</w:t>
      </w:r>
    </w:p>
    <w:p w14:paraId="51AC79F9" w14:textId="604F7199" w:rsidR="00B00A56" w:rsidRDefault="00B00A56" w:rsidP="00DD566C">
      <w:pPr>
        <w:pStyle w:val="Bezodstpw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zobowiązany jest do </w:t>
      </w:r>
      <w:r w:rsidR="00D97076">
        <w:rPr>
          <w:rFonts w:ascii="Cambria" w:hAnsi="Cambria"/>
        </w:rPr>
        <w:t xml:space="preserve">dołączenia do każdej serii dostarczonego towaru – jeśli specyfika towaru tego wymaga, świadectwa kontroli, kartę charakterystyki, Certyfikat </w:t>
      </w:r>
      <w:r w:rsidR="00915B4B">
        <w:rPr>
          <w:rFonts w:ascii="Cambria" w:hAnsi="Cambria"/>
        </w:rPr>
        <w:t xml:space="preserve">kontroli jakości wraz z pierwszą dostawą oraz instrukcje użytkowania z każdą dostawą lub dokumenty te zostaną udostępnione przez Wykonawcę </w:t>
      </w:r>
      <w:r w:rsidR="007F481D">
        <w:rPr>
          <w:rFonts w:ascii="Cambria" w:hAnsi="Cambria"/>
        </w:rPr>
        <w:t>poprzez e-mail.</w:t>
      </w:r>
    </w:p>
    <w:p w14:paraId="0E423F4A" w14:textId="77777777" w:rsidR="005B3509" w:rsidRDefault="005B3509" w:rsidP="005B3509">
      <w:pPr>
        <w:pStyle w:val="Bezodstpw"/>
        <w:jc w:val="both"/>
        <w:rPr>
          <w:rFonts w:ascii="Cambria" w:hAnsi="Cambria"/>
        </w:rPr>
      </w:pPr>
    </w:p>
    <w:p w14:paraId="185E65B3" w14:textId="2FAB871F" w:rsidR="000C6D4D" w:rsidRPr="000C6D4D" w:rsidRDefault="000C6D4D" w:rsidP="00B80202">
      <w:pPr>
        <w:pStyle w:val="Bezodstpw"/>
        <w:jc w:val="center"/>
        <w:rPr>
          <w:rFonts w:ascii="Cambria" w:hAnsi="Cambria"/>
          <w:b/>
          <w:bCs/>
        </w:rPr>
      </w:pPr>
      <w:r w:rsidRPr="000C6D4D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3</w:t>
      </w:r>
      <w:r w:rsidRPr="000C6D4D">
        <w:rPr>
          <w:rFonts w:ascii="Cambria" w:hAnsi="Cambria"/>
          <w:b/>
          <w:bCs/>
        </w:rPr>
        <w:t>.</w:t>
      </w:r>
    </w:p>
    <w:p w14:paraId="2A33F6C5" w14:textId="0AEDF5F7" w:rsidR="000C6D4D" w:rsidRDefault="000C6D4D" w:rsidP="00A668F1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Gwarancja odczynniki</w:t>
      </w:r>
    </w:p>
    <w:p w14:paraId="6CDC05B7" w14:textId="7EA4187C" w:rsidR="000C6D4D" w:rsidRDefault="00023B9F" w:rsidP="000C6D4D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>Pod pojęciem gwarancji rozumie się okres ważności przedmiotu umowy.</w:t>
      </w:r>
    </w:p>
    <w:p w14:paraId="1EEF4805" w14:textId="04481A16" w:rsidR="00023B9F" w:rsidRDefault="00023B9F" w:rsidP="000C6D4D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>Wykonawca gwarantuje wysoką jakość dostarczonego przedmiotu umowy.</w:t>
      </w:r>
    </w:p>
    <w:p w14:paraId="2FE57849" w14:textId="626B85FA" w:rsidR="00023B9F" w:rsidRDefault="002D61A3" w:rsidP="000C6D4D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 w:rsidRPr="002D61A3">
        <w:rPr>
          <w:rFonts w:ascii="Cambria" w:hAnsi="Cambria"/>
        </w:rPr>
        <w:t>Zamawiający wymaga, aby dostarczony przez Wykonawcę przedmiot umowy posiadał okres ważności nie krótszy niż 12 miesięcy od chwili dostawy do siedziby Zamawiającego.</w:t>
      </w:r>
    </w:p>
    <w:p w14:paraId="32864090" w14:textId="7D472FE4" w:rsidR="00A51ACA" w:rsidRPr="00B80202" w:rsidRDefault="00A94682" w:rsidP="00A51ACA">
      <w:pPr>
        <w:pStyle w:val="Bezodstpw"/>
        <w:numPr>
          <w:ilvl w:val="0"/>
          <w:numId w:val="18"/>
        </w:numPr>
        <w:jc w:val="both"/>
        <w:rPr>
          <w:rFonts w:ascii="Cambria" w:hAnsi="Cambria"/>
        </w:rPr>
      </w:pPr>
      <w:r w:rsidRPr="00A94682">
        <w:rPr>
          <w:rFonts w:ascii="Cambria" w:hAnsi="Cambria"/>
        </w:rPr>
        <w:t>W razie stwierdzenia wad przedmiotu umowy w okresie gwarancyjnym, Wykonawca zobowiązany będzie do wymiany wadliwego przedmiotu umowy</w:t>
      </w:r>
      <w:r w:rsidR="005D7E62">
        <w:rPr>
          <w:rFonts w:ascii="Cambria" w:hAnsi="Cambria"/>
        </w:rPr>
        <w:t xml:space="preserve"> w ramach wynagrodzenia</w:t>
      </w:r>
      <w:r w:rsidRPr="00A94682">
        <w:rPr>
          <w:rFonts w:ascii="Cambria" w:hAnsi="Cambria"/>
        </w:rPr>
        <w:t xml:space="preserve"> na wolny od wad - w terminie 2 dni</w:t>
      </w:r>
      <w:r w:rsidR="007813C4">
        <w:rPr>
          <w:rFonts w:ascii="Cambria" w:hAnsi="Cambria"/>
        </w:rPr>
        <w:t xml:space="preserve"> roboczych</w:t>
      </w:r>
      <w:r w:rsidRPr="00A94682">
        <w:rPr>
          <w:rFonts w:ascii="Cambria" w:hAnsi="Cambria"/>
        </w:rPr>
        <w:t xml:space="preserve"> od otrzymania pisemnej reklamacji Zamawiającego.</w:t>
      </w:r>
    </w:p>
    <w:p w14:paraId="1C31D89A" w14:textId="783D7E3C" w:rsidR="00A51ACA" w:rsidRPr="0003017A" w:rsidRDefault="00A51ACA" w:rsidP="0003017A">
      <w:pPr>
        <w:pStyle w:val="Bezodstpw"/>
        <w:jc w:val="center"/>
        <w:rPr>
          <w:rFonts w:ascii="Cambria" w:hAnsi="Cambria"/>
          <w:b/>
          <w:bCs/>
        </w:rPr>
      </w:pPr>
      <w:r w:rsidRPr="0003017A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4</w:t>
      </w:r>
      <w:r w:rsidRPr="0003017A">
        <w:rPr>
          <w:rFonts w:ascii="Cambria" w:hAnsi="Cambria"/>
          <w:b/>
          <w:bCs/>
        </w:rPr>
        <w:t>.</w:t>
      </w:r>
    </w:p>
    <w:p w14:paraId="3A49574E" w14:textId="77777777" w:rsidR="00276638" w:rsidRPr="001B2786" w:rsidRDefault="00276638" w:rsidP="00276638">
      <w:pPr>
        <w:pStyle w:val="Bezodstpw"/>
        <w:numPr>
          <w:ilvl w:val="0"/>
          <w:numId w:val="4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Wartość przedmiotu umowy została określona na kwotę:</w:t>
      </w:r>
    </w:p>
    <w:p w14:paraId="2AA70EFF" w14:textId="053A2F44" w:rsidR="00276638" w:rsidRPr="001B2786" w:rsidRDefault="00276638" w:rsidP="00276638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</w:r>
      <w:r w:rsidRPr="001B2786">
        <w:rPr>
          <w:rFonts w:ascii="Cambria" w:hAnsi="Cambria"/>
        </w:rPr>
        <w:t xml:space="preserve">netto – </w:t>
      </w:r>
    </w:p>
    <w:p w14:paraId="65F7274C" w14:textId="2433FE99" w:rsidR="00276638" w:rsidRPr="001B2786" w:rsidRDefault="00276638" w:rsidP="00221373">
      <w:pPr>
        <w:pStyle w:val="Bezodstpw"/>
        <w:ind w:left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netto:)</w:t>
      </w:r>
    </w:p>
    <w:p w14:paraId="55AB8692" w14:textId="7427E6C8" w:rsidR="00276638" w:rsidRPr="001B2786" w:rsidRDefault="00276638" w:rsidP="00276638">
      <w:pPr>
        <w:pStyle w:val="Bezodstpw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plus VAT </w:t>
      </w:r>
      <w:r w:rsidR="00B80202">
        <w:rPr>
          <w:rFonts w:ascii="Cambria" w:hAnsi="Cambria"/>
        </w:rPr>
        <w:t>-</w:t>
      </w:r>
    </w:p>
    <w:p w14:paraId="30566176" w14:textId="39CD7254" w:rsidR="00276638" w:rsidRPr="001B2786" w:rsidRDefault="00276638" w:rsidP="00221373">
      <w:pPr>
        <w:pStyle w:val="Bezodstpw"/>
        <w:ind w:left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VAT:)</w:t>
      </w:r>
    </w:p>
    <w:p w14:paraId="7CE5BE36" w14:textId="19A7DB1B" w:rsidR="00276638" w:rsidRPr="001B2786" w:rsidRDefault="00276638" w:rsidP="00276638">
      <w:pPr>
        <w:pStyle w:val="Bezodstpw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co stanowi łączną kwotę brutto – </w:t>
      </w:r>
    </w:p>
    <w:p w14:paraId="79E8B2F1" w14:textId="578D6570" w:rsidR="00276638" w:rsidRPr="00276638" w:rsidRDefault="00276638" w:rsidP="00276638">
      <w:pPr>
        <w:pStyle w:val="Bezodstpw"/>
        <w:ind w:firstLine="708"/>
        <w:jc w:val="both"/>
        <w:rPr>
          <w:rFonts w:ascii="Cambria" w:hAnsi="Cambria"/>
        </w:rPr>
      </w:pPr>
      <w:r w:rsidRPr="001B2786">
        <w:rPr>
          <w:rFonts w:ascii="Cambria" w:hAnsi="Cambria"/>
        </w:rPr>
        <w:t>(słownie kwota brutto:)</w:t>
      </w:r>
    </w:p>
    <w:p w14:paraId="3B7B56AA" w14:textId="6A1214EA" w:rsidR="002853CD" w:rsidRDefault="00276638" w:rsidP="00276638">
      <w:pPr>
        <w:pStyle w:val="Bezodstpw"/>
        <w:numPr>
          <w:ilvl w:val="0"/>
          <w:numId w:val="4"/>
        </w:numPr>
        <w:jc w:val="both"/>
        <w:rPr>
          <w:rFonts w:ascii="Cambria" w:hAnsi="Cambria"/>
        </w:rPr>
      </w:pPr>
      <w:r w:rsidRPr="00276638">
        <w:rPr>
          <w:rFonts w:ascii="Cambria" w:hAnsi="Cambria"/>
        </w:rPr>
        <w:t xml:space="preserve">Wartość brutto umowy obliczono przy zastosowaniu cen jednostkowych określonych </w:t>
      </w:r>
      <w:r w:rsidRPr="002853CD">
        <w:rPr>
          <w:rFonts w:ascii="Cambria" w:hAnsi="Cambria"/>
        </w:rPr>
        <w:t>w załączonym do niniejszej umowy</w:t>
      </w:r>
      <w:r w:rsidR="00B80202">
        <w:rPr>
          <w:rFonts w:ascii="Cambria" w:hAnsi="Cambria"/>
        </w:rPr>
        <w:t xml:space="preserve"> Formularzu asortymentowo - cenowym</w:t>
      </w:r>
      <w:r w:rsidRPr="002853CD">
        <w:rPr>
          <w:rFonts w:ascii="Cambria" w:hAnsi="Cambria"/>
        </w:rPr>
        <w:t>.</w:t>
      </w:r>
    </w:p>
    <w:p w14:paraId="5A986F76" w14:textId="77777777" w:rsidR="002853CD" w:rsidRDefault="00276638" w:rsidP="00276638">
      <w:pPr>
        <w:pStyle w:val="Bezodstpw"/>
        <w:numPr>
          <w:ilvl w:val="0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Wartość, o której mowa w ust. 1 obejmuje:</w:t>
      </w:r>
    </w:p>
    <w:p w14:paraId="7FCF205B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wartość przedmiotu umowy,</w:t>
      </w:r>
    </w:p>
    <w:p w14:paraId="00652F28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wszelkie koszty transportu krajowego i zagranicznego,</w:t>
      </w:r>
    </w:p>
    <w:p w14:paraId="0EE71540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ubezpieczenie towaru w kraju i za granicą do czasu przekazania go Zamawiającemu,</w:t>
      </w:r>
    </w:p>
    <w:p w14:paraId="7B42B71E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opłaty pośrednie, np. opłaty lotniskowe, koszty rewizji generalnej,</w:t>
      </w:r>
    </w:p>
    <w:p w14:paraId="1DAD86EE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koszty załadunku i rozładunku u Zamawiającego,</w:t>
      </w:r>
    </w:p>
    <w:p w14:paraId="39EA3C8B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wszelkie koszty odprawy celnej,</w:t>
      </w:r>
    </w:p>
    <w:p w14:paraId="1864C95B" w14:textId="77777777" w:rsidR="002853CD" w:rsidRDefault="00276638" w:rsidP="00276638">
      <w:pPr>
        <w:pStyle w:val="Bezodstpw"/>
        <w:numPr>
          <w:ilvl w:val="1"/>
          <w:numId w:val="4"/>
        </w:numPr>
        <w:jc w:val="both"/>
        <w:rPr>
          <w:rFonts w:ascii="Cambria" w:hAnsi="Cambria"/>
        </w:rPr>
      </w:pPr>
      <w:r w:rsidRPr="002853CD">
        <w:rPr>
          <w:rFonts w:ascii="Cambria" w:hAnsi="Cambria"/>
        </w:rPr>
        <w:t>cło, podatek VAT.</w:t>
      </w:r>
    </w:p>
    <w:p w14:paraId="6A142DCE" w14:textId="181B1798" w:rsidR="00F800BC" w:rsidRPr="00F800BC" w:rsidRDefault="00F800BC" w:rsidP="00F800BC">
      <w:pPr>
        <w:pStyle w:val="Bezodstpw"/>
        <w:jc w:val="center"/>
        <w:rPr>
          <w:rFonts w:ascii="Cambria" w:hAnsi="Cambria"/>
          <w:b/>
          <w:bCs/>
        </w:rPr>
      </w:pPr>
      <w:r w:rsidRPr="00F800BC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5</w:t>
      </w:r>
      <w:r w:rsidRPr="00F800BC">
        <w:rPr>
          <w:rFonts w:ascii="Cambria" w:hAnsi="Cambria"/>
          <w:b/>
          <w:bCs/>
        </w:rPr>
        <w:t>.</w:t>
      </w:r>
    </w:p>
    <w:p w14:paraId="2FD9F75A" w14:textId="54B19ECD" w:rsidR="00F800BC" w:rsidRDefault="00F800BC" w:rsidP="00F800BC">
      <w:pPr>
        <w:pStyle w:val="Bezodstpw"/>
        <w:numPr>
          <w:ilvl w:val="0"/>
          <w:numId w:val="19"/>
        </w:numPr>
        <w:jc w:val="both"/>
        <w:rPr>
          <w:rFonts w:ascii="Cambria" w:hAnsi="Cambria"/>
        </w:rPr>
      </w:pPr>
      <w:r w:rsidRPr="00F800BC">
        <w:rPr>
          <w:rFonts w:ascii="Cambria" w:hAnsi="Cambria"/>
        </w:rPr>
        <w:t>Płatności, w ramach wartości brutto umowy, o której mowa w §</w:t>
      </w:r>
      <w:r w:rsidR="00B80202">
        <w:rPr>
          <w:rFonts w:ascii="Cambria" w:hAnsi="Cambria"/>
        </w:rPr>
        <w:t>4</w:t>
      </w:r>
      <w:r w:rsidRPr="00F800BC">
        <w:rPr>
          <w:rFonts w:ascii="Cambria" w:hAnsi="Cambria"/>
        </w:rPr>
        <w:t xml:space="preserve"> ust. 1, będą realizowane sukcesywnie za wykonaną dostawę przedmiotu umowy w terminie 60 dni od daty dostarczenia faktury VAT Zamawiającemu – wyłącznie na konto Wykonawcy wskazane na fakturze.</w:t>
      </w:r>
    </w:p>
    <w:p w14:paraId="74F9CE94" w14:textId="1C52CEF3" w:rsidR="00F800BC" w:rsidRPr="00F800BC" w:rsidRDefault="00F800BC" w:rsidP="00F800BC">
      <w:pPr>
        <w:pStyle w:val="Bezodstpw"/>
        <w:numPr>
          <w:ilvl w:val="0"/>
          <w:numId w:val="19"/>
        </w:numPr>
        <w:jc w:val="both"/>
        <w:rPr>
          <w:rFonts w:ascii="Cambria" w:hAnsi="Cambria"/>
        </w:rPr>
      </w:pPr>
      <w:r w:rsidRPr="00F800BC">
        <w:rPr>
          <w:rFonts w:ascii="Cambria" w:hAnsi="Cambria"/>
        </w:rPr>
        <w:t>Za dzień zapłaty faktury uznaje się dzień obciążenia rachunku bankowego Zamawiającego.</w:t>
      </w:r>
    </w:p>
    <w:p w14:paraId="2C93F3D5" w14:textId="77777777" w:rsidR="00DD566C" w:rsidRDefault="00DD566C" w:rsidP="00A43B43">
      <w:pPr>
        <w:pStyle w:val="Bezodstpw"/>
        <w:rPr>
          <w:rFonts w:ascii="Cambria" w:hAnsi="Cambria"/>
          <w:b/>
          <w:bCs/>
        </w:rPr>
      </w:pPr>
    </w:p>
    <w:p w14:paraId="07F2709E" w14:textId="511F0291" w:rsidR="00A43B43" w:rsidRDefault="00A43B43" w:rsidP="00A43B43">
      <w:pPr>
        <w:pStyle w:val="Bezodstpw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§</w:t>
      </w:r>
      <w:r w:rsidR="00B80202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</w:t>
      </w:r>
    </w:p>
    <w:p w14:paraId="505B513C" w14:textId="09E26BA6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Strony uzgadniają, że w przypadku, gdy Wykonawca opóźni się z przyczyn leżących po jego stronie, z dostarczeniem przedmiotu umowy do Zamawiającego poza terminy określone w części dotyczącej warunków dostawy</w:t>
      </w:r>
      <w:r w:rsidR="001D7202">
        <w:rPr>
          <w:rFonts w:ascii="Cambria" w:hAnsi="Cambria"/>
        </w:rPr>
        <w:t xml:space="preserve">, </w:t>
      </w:r>
      <w:r w:rsidRPr="00A82C24">
        <w:rPr>
          <w:rFonts w:ascii="Cambria" w:hAnsi="Cambria"/>
        </w:rPr>
        <w:t>gwarancji i reklamacji</w:t>
      </w:r>
      <w:r w:rsidR="001D7202">
        <w:rPr>
          <w:rFonts w:ascii="Cambria" w:hAnsi="Cambria"/>
        </w:rPr>
        <w:t xml:space="preserve">, </w:t>
      </w:r>
      <w:r w:rsidRPr="00A82C24">
        <w:rPr>
          <w:rFonts w:ascii="Cambria" w:hAnsi="Cambria"/>
        </w:rPr>
        <w:t xml:space="preserve">Zamawiający ma prawo żądać kary umownej w wysokości </w:t>
      </w:r>
      <w:r w:rsidR="00A05F58">
        <w:rPr>
          <w:rFonts w:ascii="Cambria" w:hAnsi="Cambria"/>
        </w:rPr>
        <w:t>2</w:t>
      </w:r>
      <w:r w:rsidRPr="00A82C24">
        <w:rPr>
          <w:rFonts w:ascii="Cambria" w:hAnsi="Cambria"/>
        </w:rPr>
        <w:t>% wartości brutto niewykonanej części dostawy</w:t>
      </w:r>
      <w:r w:rsidR="00B80202">
        <w:rPr>
          <w:rFonts w:ascii="Cambria" w:hAnsi="Cambria"/>
        </w:rPr>
        <w:t xml:space="preserve"> </w:t>
      </w:r>
      <w:r w:rsidRPr="00A82C24">
        <w:rPr>
          <w:rFonts w:ascii="Cambria" w:hAnsi="Cambria"/>
        </w:rPr>
        <w:t xml:space="preserve">za każdy rozpoczęty dzień zwłoki, jednak nie mniej niż </w:t>
      </w:r>
      <w:r w:rsidR="00B80202">
        <w:rPr>
          <w:rFonts w:ascii="Cambria" w:hAnsi="Cambria"/>
        </w:rPr>
        <w:t>1</w:t>
      </w:r>
      <w:r w:rsidRPr="00A82C24">
        <w:rPr>
          <w:rFonts w:ascii="Cambria" w:hAnsi="Cambria"/>
        </w:rPr>
        <w:t>00 zł za każdy dzień zwłoki.</w:t>
      </w:r>
    </w:p>
    <w:p w14:paraId="14FC4284" w14:textId="155C1A8A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 xml:space="preserve">W sytuacji wysłania badań do innego laboratorium spowodowanego </w:t>
      </w:r>
      <w:proofErr w:type="gramStart"/>
      <w:r w:rsidRPr="00A82C24">
        <w:rPr>
          <w:rFonts w:ascii="Cambria" w:hAnsi="Cambria"/>
        </w:rPr>
        <w:t>nie sprawnością</w:t>
      </w:r>
      <w:proofErr w:type="gramEnd"/>
      <w:r w:rsidRPr="00A82C24">
        <w:rPr>
          <w:rFonts w:ascii="Cambria" w:hAnsi="Cambria"/>
        </w:rPr>
        <w:t xml:space="preserve"> </w:t>
      </w:r>
      <w:r w:rsidR="00B80202">
        <w:rPr>
          <w:rFonts w:ascii="Cambria" w:hAnsi="Cambria"/>
        </w:rPr>
        <w:t>przedmiotu umowy</w:t>
      </w:r>
      <w:r w:rsidRPr="00A82C24">
        <w:rPr>
          <w:rFonts w:ascii="Cambria" w:hAnsi="Cambria"/>
        </w:rPr>
        <w:t xml:space="preserve"> Wykonawca dokona pokrycia kosztów badań oraz transportu.  </w:t>
      </w:r>
    </w:p>
    <w:p w14:paraId="39F77F02" w14:textId="77777777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Różnicę cen usługi, kary umowne, Zamawiający może potrącić z kolejnych płatności dla Wykonawcy.</w:t>
      </w:r>
    </w:p>
    <w:p w14:paraId="694C4FA8" w14:textId="77777777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W przypadku odstąpienia Wykonawcy od wykonania postanowień niniejszej umowy bez zgody Zamawiającego, bądź odstąpienia Zamawiającego od umowy z przyczyn leżących po stronie Wykonawcy, Wykonawca zapłaci Zamawiającemu karę umowną w wysokości 10</w:t>
      </w:r>
      <w:proofErr w:type="gramStart"/>
      <w:r w:rsidRPr="00A82C24">
        <w:rPr>
          <w:rFonts w:ascii="Cambria" w:hAnsi="Cambria"/>
        </w:rPr>
        <w:t>%  wartości</w:t>
      </w:r>
      <w:proofErr w:type="gramEnd"/>
      <w:r w:rsidRPr="00A82C24">
        <w:rPr>
          <w:rFonts w:ascii="Cambria" w:hAnsi="Cambria"/>
        </w:rPr>
        <w:t xml:space="preserve"> brutto umowy.</w:t>
      </w:r>
    </w:p>
    <w:p w14:paraId="5DAED810" w14:textId="77777777" w:rsidR="00A82C24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Maksymalna wysokość kar umownych jaką Zamawiający może naliczyć Wykonawcy na podstawie umowy wynosi 30% wartości umowy brutto określonej § 5 ust. 1.</w:t>
      </w:r>
    </w:p>
    <w:p w14:paraId="2261E8FB" w14:textId="52CEAC25" w:rsidR="00DD566C" w:rsidRDefault="00A82C24" w:rsidP="00A82C24">
      <w:pPr>
        <w:pStyle w:val="Bezodstpw"/>
        <w:numPr>
          <w:ilvl w:val="0"/>
          <w:numId w:val="20"/>
        </w:numPr>
        <w:jc w:val="both"/>
        <w:rPr>
          <w:rFonts w:ascii="Cambria" w:hAnsi="Cambria"/>
        </w:rPr>
      </w:pPr>
      <w:r w:rsidRPr="00A82C24">
        <w:rPr>
          <w:rFonts w:ascii="Cambria" w:hAnsi="Cambria"/>
        </w:rPr>
        <w:t>Zamawiający może dochodzić na zasadach ogólnych odszkodowania za szkodę, której wartość przekracza zastrzeżone kary umowne.</w:t>
      </w:r>
    </w:p>
    <w:p w14:paraId="13333588" w14:textId="77777777" w:rsidR="00A05F58" w:rsidRDefault="00A05F58" w:rsidP="00A05F58">
      <w:pPr>
        <w:pStyle w:val="Bezodstpw"/>
        <w:jc w:val="both"/>
        <w:rPr>
          <w:rFonts w:ascii="Cambria" w:hAnsi="Cambria"/>
        </w:rPr>
      </w:pPr>
    </w:p>
    <w:p w14:paraId="4BF38B9A" w14:textId="305AA302" w:rsidR="00A05F58" w:rsidRPr="009D7CA8" w:rsidRDefault="00AE4E8D" w:rsidP="009D7CA8">
      <w:pPr>
        <w:pStyle w:val="Bezodstpw"/>
        <w:jc w:val="center"/>
        <w:rPr>
          <w:rFonts w:ascii="Cambria" w:hAnsi="Cambria"/>
          <w:b/>
          <w:bCs/>
        </w:rPr>
      </w:pPr>
      <w:r w:rsidRPr="009D7CA8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7</w:t>
      </w:r>
      <w:r w:rsidRPr="009D7CA8">
        <w:rPr>
          <w:rFonts w:ascii="Cambria" w:hAnsi="Cambria"/>
          <w:b/>
          <w:bCs/>
        </w:rPr>
        <w:t>.</w:t>
      </w:r>
    </w:p>
    <w:p w14:paraId="57261284" w14:textId="21F4457F" w:rsidR="00DD566C" w:rsidRDefault="005D7E62" w:rsidP="009D7CA8">
      <w:pPr>
        <w:pStyle w:val="Bezodstpw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Zmiana umowy może obejmować w szczególności:</w:t>
      </w:r>
    </w:p>
    <w:p w14:paraId="4D9680BC" w14:textId="1CC9E00C" w:rsidR="0078689F" w:rsidRDefault="005D7E62" w:rsidP="009D7CA8">
      <w:pPr>
        <w:pStyle w:val="Bezodstpw"/>
        <w:numPr>
          <w:ilvl w:val="1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Zmianę przedmiotu umowy na produkty nowej generacji, o nie gorszych właściwościach niż wymagane w postępowaniu o zamówienie publiczne;</w:t>
      </w:r>
    </w:p>
    <w:p w14:paraId="4498CA97" w14:textId="38FA4C55" w:rsidR="005C7DEA" w:rsidRDefault="005D7E62" w:rsidP="009D7CA8">
      <w:pPr>
        <w:pStyle w:val="Bezodstpw"/>
        <w:numPr>
          <w:ilvl w:val="1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Zmianę sposobu konfekcjonowania.</w:t>
      </w:r>
    </w:p>
    <w:p w14:paraId="4F7AC717" w14:textId="6C5F4D48" w:rsidR="005C7DEA" w:rsidRDefault="005C7DEA" w:rsidP="009D7CA8">
      <w:pPr>
        <w:pStyle w:val="Bezodstpw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Dopuszcza się możliwość wydłużenia terminu obowiązywania umowy w sytuacji</w:t>
      </w:r>
      <w:r w:rsidR="006A577B">
        <w:rPr>
          <w:rFonts w:ascii="Cambria" w:hAnsi="Cambria"/>
        </w:rPr>
        <w:t>, gdy Zamawiający nie wykorzysta w pełni ilości asortymentu będącego przedmiotem umowy w terminie wskazanym w §</w:t>
      </w:r>
      <w:r w:rsidR="00765296">
        <w:rPr>
          <w:rFonts w:ascii="Cambria" w:hAnsi="Cambria"/>
        </w:rPr>
        <w:t>2 ust. 1. Okres na jaki przedłużony zostanie termin</w:t>
      </w:r>
      <w:r w:rsidR="009D7CA8">
        <w:rPr>
          <w:rFonts w:ascii="Cambria" w:hAnsi="Cambria"/>
        </w:rPr>
        <w:t xml:space="preserve"> obowiązywania umowy będzie nie dłuższy niż połowa okresu, określonego w §2 ust. 1 umowy.</w:t>
      </w:r>
    </w:p>
    <w:p w14:paraId="60957019" w14:textId="2FB53C51" w:rsidR="009D7CA8" w:rsidRDefault="009D7CA8" w:rsidP="009D7CA8">
      <w:pPr>
        <w:pStyle w:val="Bezodstpw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Zmiana umowy wymaga formy pisemnej pod rygorem nieważności.</w:t>
      </w:r>
    </w:p>
    <w:p w14:paraId="2C1DCC3C" w14:textId="77777777" w:rsidR="009D7CA8" w:rsidRDefault="009D7CA8" w:rsidP="009D7CA8">
      <w:pPr>
        <w:pStyle w:val="Bezodstpw"/>
        <w:jc w:val="both"/>
        <w:rPr>
          <w:rFonts w:ascii="Cambria" w:hAnsi="Cambria"/>
        </w:rPr>
      </w:pPr>
    </w:p>
    <w:p w14:paraId="674DDD29" w14:textId="60A3FA22" w:rsidR="001B2786" w:rsidRPr="001B2786" w:rsidRDefault="001B2786" w:rsidP="00CB10F5">
      <w:pPr>
        <w:pStyle w:val="Bezodstpw"/>
        <w:jc w:val="center"/>
        <w:rPr>
          <w:rFonts w:ascii="Cambria" w:hAnsi="Cambria"/>
          <w:b/>
          <w:bCs/>
        </w:rPr>
      </w:pPr>
      <w:r w:rsidRPr="001B2786">
        <w:rPr>
          <w:rFonts w:ascii="Cambria" w:hAnsi="Cambria"/>
          <w:b/>
          <w:bCs/>
        </w:rPr>
        <w:t>§</w:t>
      </w:r>
      <w:r w:rsidR="00B80202">
        <w:rPr>
          <w:rFonts w:ascii="Cambria" w:hAnsi="Cambria"/>
          <w:b/>
          <w:bCs/>
        </w:rPr>
        <w:t>8</w:t>
      </w:r>
      <w:r w:rsidRPr="001B2786">
        <w:rPr>
          <w:rFonts w:ascii="Cambria" w:hAnsi="Cambria"/>
          <w:b/>
          <w:bCs/>
        </w:rPr>
        <w:t>.</w:t>
      </w:r>
    </w:p>
    <w:p w14:paraId="24A2E2AD" w14:textId="77777777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14:paraId="09EF3093" w14:textId="77777777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przypadku, o którym mowa w ust. 1, Wykonawca może żądać wyłącznie wynagrodzenia należnego z tytułu wykonanej przez niego części umowy. Wykonawca nie może dochodzić od Zamawiającego jakiegokolwiek odszkodowania ponad kwotę, o której mowa w zdaniu poprzednim. </w:t>
      </w:r>
    </w:p>
    <w:p w14:paraId="235569C5" w14:textId="77777777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W przypadku niewykonywania lub nienależytego wykonywania Umowy przez Wykonawcę, Zamawiający może od Umowy odstąpić w całości lub w części po uprzednim wezwaniu Wykonawcy do należytego wykonania Umowy i wyznaczeniu w tym celu dodatkowego terminu, jednakże nie dłuższego niż 7 (siedem) dni, z zastrzeżeniem odstąpienia od Umowy w przypadku bezskutecznego upływu tego terminu. </w:t>
      </w:r>
    </w:p>
    <w:p w14:paraId="6A65ECE7" w14:textId="1E030432" w:rsidR="001B278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Zamawiający ma prawo odstąpić od Umowy w całości lub części w trybie natychmiastowym w przypadku</w:t>
      </w:r>
      <w:r w:rsidR="009A2420">
        <w:rPr>
          <w:rFonts w:ascii="Cambria" w:hAnsi="Cambria"/>
        </w:rPr>
        <w:t>,</w:t>
      </w:r>
      <w:r w:rsidRPr="001B2786">
        <w:rPr>
          <w:rFonts w:ascii="Cambria" w:hAnsi="Cambria"/>
        </w:rPr>
        <w:t xml:space="preserve"> gdy: </w:t>
      </w:r>
    </w:p>
    <w:p w14:paraId="4FDE7EC1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wszczęto postępowanie o ogłoszenie upadłości lub likwidacyjne wobec Wykonawcy;</w:t>
      </w:r>
    </w:p>
    <w:p w14:paraId="5490D3CD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popadł w stan upadłości;</w:t>
      </w:r>
    </w:p>
    <w:p w14:paraId="267BAF99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został wykreślony z właściwej ewidencji lub rejestru;</w:t>
      </w:r>
    </w:p>
    <w:p w14:paraId="6943DB2F" w14:textId="77777777" w:rsidR="001B278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dokonano zajęcia majątku Wykonawcy w stopniu uniemożliwiającym wykonanie Umowy;</w:t>
      </w:r>
    </w:p>
    <w:p w14:paraId="7A153548" w14:textId="7A0146B8" w:rsidR="00505D96" w:rsidRDefault="001B2786" w:rsidP="001B2786">
      <w:pPr>
        <w:pStyle w:val="Bezodstpw"/>
        <w:numPr>
          <w:ilvl w:val="1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Wykonawca nie rozpoczął realizacji przedmiotu umowy bez uzasadnionych przyczy</w:t>
      </w:r>
      <w:r w:rsidR="009A2420">
        <w:rPr>
          <w:rFonts w:ascii="Cambria" w:hAnsi="Cambria"/>
        </w:rPr>
        <w:t>n</w:t>
      </w:r>
      <w:r w:rsidRPr="001B2786">
        <w:rPr>
          <w:rFonts w:ascii="Cambria" w:hAnsi="Cambria"/>
        </w:rPr>
        <w:t xml:space="preserve"> albo nie kontynuuje jej pomimo wezwania Zamawiającego złożonego na piśmie.</w:t>
      </w:r>
    </w:p>
    <w:p w14:paraId="5F786C68" w14:textId="77777777" w:rsidR="00505D96" w:rsidRDefault="001B2786" w:rsidP="00505D9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lastRenderedPageBreak/>
        <w:t>Wykonawca zobowiązany jest niezwłocznie zawiadomić pisemnie Zamawiającego o zaistnieniu zdarzeń, o których</w:t>
      </w:r>
      <w:r w:rsidR="00505D96">
        <w:rPr>
          <w:rFonts w:ascii="Cambria" w:hAnsi="Cambria"/>
        </w:rPr>
        <w:t xml:space="preserve"> </w:t>
      </w:r>
      <w:r w:rsidRPr="00505D96">
        <w:rPr>
          <w:rFonts w:ascii="Cambria" w:hAnsi="Cambria"/>
        </w:rPr>
        <w:t xml:space="preserve">mowa w ust. 4. </w:t>
      </w:r>
    </w:p>
    <w:p w14:paraId="3B10D2A2" w14:textId="724CB8B0" w:rsidR="001B2786" w:rsidRPr="00505D96" w:rsidRDefault="001B2786" w:rsidP="001B2786">
      <w:pPr>
        <w:pStyle w:val="Bezodstpw"/>
        <w:numPr>
          <w:ilvl w:val="0"/>
          <w:numId w:val="8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Odstąpienie od Umowy nie ogranicza w żaden sposób uprawnienia Zamawiającego do dochodzenia kar umownych. </w:t>
      </w:r>
    </w:p>
    <w:p w14:paraId="2241E63B" w14:textId="77777777" w:rsidR="00505D96" w:rsidRDefault="00505D96" w:rsidP="001B2786">
      <w:pPr>
        <w:pStyle w:val="Bezodstpw"/>
        <w:jc w:val="both"/>
        <w:rPr>
          <w:rFonts w:ascii="Cambria" w:hAnsi="Cambria"/>
        </w:rPr>
      </w:pPr>
    </w:p>
    <w:p w14:paraId="671EA21C" w14:textId="5B92E86C" w:rsidR="001B2786" w:rsidRPr="00505D96" w:rsidRDefault="001B2786" w:rsidP="00505D96">
      <w:pPr>
        <w:pStyle w:val="Bezodstpw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§ </w:t>
      </w:r>
      <w:r w:rsidR="00B80202">
        <w:rPr>
          <w:rFonts w:ascii="Cambria" w:hAnsi="Cambria"/>
          <w:b/>
          <w:bCs/>
        </w:rPr>
        <w:t>9</w:t>
      </w:r>
      <w:r w:rsidRPr="00505D96">
        <w:rPr>
          <w:rFonts w:ascii="Cambria" w:hAnsi="Cambria"/>
          <w:b/>
          <w:bCs/>
        </w:rPr>
        <w:t>.</w:t>
      </w:r>
    </w:p>
    <w:p w14:paraId="61971216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1B2786">
        <w:rPr>
          <w:rFonts w:ascii="Cambria" w:hAnsi="Cambria"/>
        </w:rPr>
        <w:t>Żadna ze Stron Umowy nie będzie odpowiedzialna za niewykonanie lub nienależyte wykonanie zobowiązań wynikających z Umowy spowodowane przez okoliczności niewynikające z winy danej Strony, w szczególności za okoliczności traktowane jako Siła Wyższa.</w:t>
      </w:r>
    </w:p>
    <w:p w14:paraId="584682A8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14:paraId="62ED4D27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 takim stopniu, w jakim jest to możliwe i musi szukać racjonalnych środków alternatywnych dla realizowania zakresu, jaki nie podlega wpływowi Siły Wyższej. </w:t>
      </w:r>
    </w:p>
    <w:p w14:paraId="6E116534" w14:textId="77777777" w:rsid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 </w:t>
      </w:r>
    </w:p>
    <w:p w14:paraId="368250A1" w14:textId="2AD43EE9" w:rsidR="001B2786" w:rsidRPr="00505D96" w:rsidRDefault="001B2786" w:rsidP="001B2786">
      <w:pPr>
        <w:pStyle w:val="Bezodstpw"/>
        <w:numPr>
          <w:ilvl w:val="0"/>
          <w:numId w:val="11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>Stan Siły Wyższej powoduje odpowiednie przesunięcie terminów realizacji Umowy</w:t>
      </w:r>
      <w:r w:rsidR="00843148">
        <w:rPr>
          <w:rFonts w:ascii="Cambria" w:hAnsi="Cambria"/>
        </w:rPr>
        <w:t>,</w:t>
      </w:r>
      <w:r w:rsidRPr="00505D96">
        <w:rPr>
          <w:rFonts w:ascii="Cambria" w:hAnsi="Cambria"/>
        </w:rPr>
        <w:t xml:space="preserve"> chyba że Strony postanowiły inaczej.</w:t>
      </w:r>
    </w:p>
    <w:p w14:paraId="539BEFCB" w14:textId="77777777" w:rsidR="00505D96" w:rsidRDefault="00505D96" w:rsidP="001B2786">
      <w:pPr>
        <w:pStyle w:val="Bezodstpw"/>
        <w:jc w:val="both"/>
        <w:rPr>
          <w:rFonts w:ascii="Cambria" w:hAnsi="Cambria"/>
        </w:rPr>
      </w:pPr>
    </w:p>
    <w:p w14:paraId="030D55DF" w14:textId="3A8335B1" w:rsidR="001B2786" w:rsidRPr="00505D96" w:rsidRDefault="001B2786" w:rsidP="00505D96">
      <w:pPr>
        <w:pStyle w:val="Bezodstpw"/>
        <w:jc w:val="center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§ 1</w:t>
      </w:r>
      <w:r w:rsidR="00B80202">
        <w:rPr>
          <w:rFonts w:ascii="Cambria" w:hAnsi="Cambria"/>
          <w:b/>
          <w:bCs/>
        </w:rPr>
        <w:t>0</w:t>
      </w:r>
      <w:r w:rsidRPr="00505D96">
        <w:rPr>
          <w:rFonts w:ascii="Cambria" w:hAnsi="Cambria"/>
          <w:b/>
          <w:bCs/>
        </w:rPr>
        <w:t>.</w:t>
      </w:r>
    </w:p>
    <w:p w14:paraId="3B435E0D" w14:textId="77777777" w:rsidR="00505D96" w:rsidRDefault="001B2786" w:rsidP="001B2786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Do spraw nieuregulowanych postanowieniami niniejszej umowy stosuje się przepisy Kodeksu cywilnego oraz ustawy Prawo Zamówień Publicznych. </w:t>
      </w:r>
    </w:p>
    <w:p w14:paraId="67D6C0B9" w14:textId="77777777" w:rsidR="00505D96" w:rsidRDefault="001B2786" w:rsidP="001B2786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Ewentualne spory, mogące wyniknąć z wykonania postanowień niniejszej umowy, strony poddadzą pod rozstrzygnięcie sądowi powszechnemu właściwemu miejscowo dla siedziby Zamawiającego. </w:t>
      </w:r>
    </w:p>
    <w:p w14:paraId="3709FD4F" w14:textId="77777777" w:rsidR="00505D96" w:rsidRDefault="001B2786" w:rsidP="001B2786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Strony zobowiązują się do wzajemnego informowania się o wszelkich zmianach statusu prawnego ich dotyczących, a także o wszczęciu postępowania upadłościowego, układowego i likwidacyjnego. </w:t>
      </w:r>
    </w:p>
    <w:p w14:paraId="65B090D4" w14:textId="77777777" w:rsidR="00843148" w:rsidRDefault="001B2786" w:rsidP="00843148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505D96">
        <w:rPr>
          <w:rFonts w:ascii="Cambria" w:hAnsi="Cambria"/>
        </w:rPr>
        <w:t xml:space="preserve">W przypadku zmiany adresu do doręczeń, każda ze Stron powiadomi o tym drugą Stronę na piśmie, z odpowiednim wyprzedzeniem. W przypadku niedopełnienia tego obowiązku doręczenia dokonane na poprzedni adres uznaje się za skuteczne. </w:t>
      </w:r>
    </w:p>
    <w:p w14:paraId="3C607412" w14:textId="77777777" w:rsidR="00843148" w:rsidRDefault="00843148" w:rsidP="00843148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Zmiany, uzupełnienia umowy, powinny być dokonane w formie pisemnej pod rygorem nieważności.</w:t>
      </w:r>
    </w:p>
    <w:p w14:paraId="3F46EEA1" w14:textId="67838A60" w:rsidR="00843148" w:rsidRPr="00843148" w:rsidRDefault="00843148" w:rsidP="00843148">
      <w:pPr>
        <w:pStyle w:val="Bezodstpw"/>
        <w:numPr>
          <w:ilvl w:val="0"/>
          <w:numId w:val="1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Umowę sporządzono w 2 jednobrzmiących egzemplarzach po jednym dla każdej ze stron.</w:t>
      </w:r>
    </w:p>
    <w:p w14:paraId="1ED856F7" w14:textId="77777777" w:rsidR="00843148" w:rsidRDefault="00843148" w:rsidP="00843148">
      <w:pPr>
        <w:pStyle w:val="Bezodstpw"/>
        <w:jc w:val="both"/>
        <w:rPr>
          <w:rFonts w:ascii="Cambria" w:hAnsi="Cambria"/>
        </w:rPr>
      </w:pPr>
      <w:r w:rsidRPr="00843148">
        <w:rPr>
          <w:rFonts w:ascii="Cambria" w:hAnsi="Cambria"/>
        </w:rPr>
        <w:t>ALBO</w:t>
      </w:r>
    </w:p>
    <w:p w14:paraId="3C5925CD" w14:textId="77777777" w:rsidR="00843148" w:rsidRDefault="00843148" w:rsidP="00843148">
      <w:pPr>
        <w:pStyle w:val="Bezodstpw"/>
        <w:numPr>
          <w:ilvl w:val="0"/>
          <w:numId w:val="2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Umowa zostaje zawarta w formie elektronicznej i podpisana przez każdą ze Stron kwalifikowanym podpisem elektronicznym.</w:t>
      </w:r>
    </w:p>
    <w:p w14:paraId="16AE37EC" w14:textId="77777777" w:rsidR="00843148" w:rsidRDefault="00843148" w:rsidP="00843148">
      <w:pPr>
        <w:pStyle w:val="Bezodstpw"/>
        <w:numPr>
          <w:ilvl w:val="0"/>
          <w:numId w:val="2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Wszelkie zmiany postanowień Umowy wymagają zachowania formy elektronicznej pod rygorem nieważności.</w:t>
      </w:r>
    </w:p>
    <w:p w14:paraId="76929CAB" w14:textId="483E3CC5" w:rsidR="00843148" w:rsidRPr="00843148" w:rsidRDefault="00843148" w:rsidP="00843148">
      <w:pPr>
        <w:pStyle w:val="Bezodstpw"/>
        <w:numPr>
          <w:ilvl w:val="0"/>
          <w:numId w:val="23"/>
        </w:numPr>
        <w:jc w:val="both"/>
        <w:rPr>
          <w:rFonts w:ascii="Cambria" w:hAnsi="Cambria"/>
        </w:rPr>
      </w:pPr>
      <w:r w:rsidRPr="00843148">
        <w:rPr>
          <w:rFonts w:ascii="Cambria" w:hAnsi="Cambria"/>
        </w:rPr>
        <w:t>Datą zawarcia niniejszej umowy jest data złożenia oświadczenia woli o jej zawarciu przez ostatnią ze Stron.</w:t>
      </w:r>
    </w:p>
    <w:p w14:paraId="753C4301" w14:textId="77777777" w:rsidR="002C60E2" w:rsidRDefault="002C60E2" w:rsidP="001B2786">
      <w:pPr>
        <w:pStyle w:val="Bezodstpw"/>
        <w:jc w:val="both"/>
        <w:rPr>
          <w:rFonts w:ascii="Cambria" w:hAnsi="Cambria"/>
          <w:b/>
          <w:bCs/>
        </w:rPr>
      </w:pPr>
    </w:p>
    <w:p w14:paraId="570879A6" w14:textId="54023F1E" w:rsidR="001B2786" w:rsidRPr="00505D96" w:rsidRDefault="001B2786" w:rsidP="001B2786">
      <w:pPr>
        <w:pStyle w:val="Bezodstpw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>Załączniki:</w:t>
      </w:r>
    </w:p>
    <w:p w14:paraId="7B2FCCD0" w14:textId="2F3D4EC8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 xml:space="preserve">1. </w:t>
      </w:r>
      <w:r w:rsidR="00BA2EC2">
        <w:rPr>
          <w:rFonts w:ascii="Cambria" w:hAnsi="Cambria"/>
        </w:rPr>
        <w:t>Formularz</w:t>
      </w:r>
      <w:r w:rsidRPr="001B2786">
        <w:rPr>
          <w:rFonts w:ascii="Cambria" w:hAnsi="Cambria"/>
        </w:rPr>
        <w:t xml:space="preserve"> asortymentowo-cenowy </w:t>
      </w:r>
    </w:p>
    <w:p w14:paraId="73D13CE6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  <w:r w:rsidRPr="001B2786">
        <w:rPr>
          <w:rFonts w:ascii="Cambria" w:hAnsi="Cambria"/>
        </w:rPr>
        <w:t>2. Formularz ofertowy</w:t>
      </w:r>
    </w:p>
    <w:p w14:paraId="3D1A2EC7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30815F70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6E3708AD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5054CF81" w14:textId="44C6DB3C" w:rsidR="001B2786" w:rsidRPr="00505D96" w:rsidRDefault="001B2786" w:rsidP="001B2786">
      <w:pPr>
        <w:pStyle w:val="Bezodstpw"/>
        <w:jc w:val="both"/>
        <w:rPr>
          <w:rFonts w:ascii="Cambria" w:hAnsi="Cambria"/>
          <w:b/>
          <w:bCs/>
        </w:rPr>
      </w:pPr>
      <w:r w:rsidRPr="00505D96">
        <w:rPr>
          <w:rFonts w:ascii="Cambria" w:hAnsi="Cambria"/>
          <w:b/>
          <w:bCs/>
        </w:rPr>
        <w:t xml:space="preserve"> WYKONAWCA</w:t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</w:r>
      <w:r w:rsidR="00C66BCC">
        <w:rPr>
          <w:rFonts w:ascii="Cambria" w:hAnsi="Cambria"/>
          <w:b/>
          <w:bCs/>
        </w:rPr>
        <w:tab/>
        <w:t>ZAMAWIAJĄCY</w:t>
      </w:r>
    </w:p>
    <w:p w14:paraId="60A96F0A" w14:textId="77777777" w:rsidR="001B2786" w:rsidRPr="001B2786" w:rsidRDefault="001B2786" w:rsidP="001B2786">
      <w:pPr>
        <w:pStyle w:val="Bezodstpw"/>
        <w:jc w:val="both"/>
        <w:rPr>
          <w:rFonts w:ascii="Cambria" w:hAnsi="Cambria"/>
        </w:rPr>
      </w:pPr>
    </w:p>
    <w:p w14:paraId="0591CDB2" w14:textId="77777777" w:rsidR="00576BF0" w:rsidRPr="001B2786" w:rsidRDefault="00576BF0" w:rsidP="001B2786">
      <w:pPr>
        <w:pStyle w:val="Bezodstpw"/>
        <w:jc w:val="both"/>
        <w:rPr>
          <w:rFonts w:ascii="Cambria" w:hAnsi="Cambria"/>
        </w:rPr>
      </w:pPr>
    </w:p>
    <w:sectPr w:rsidR="00576BF0" w:rsidRPr="001B27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19A1" w14:textId="77777777" w:rsidR="009A4531" w:rsidRDefault="009A4531" w:rsidP="00FB3AC3">
      <w:pPr>
        <w:spacing w:after="0" w:line="240" w:lineRule="auto"/>
      </w:pPr>
      <w:r>
        <w:separator/>
      </w:r>
    </w:p>
  </w:endnote>
  <w:endnote w:type="continuationSeparator" w:id="0">
    <w:p w14:paraId="13AE4842" w14:textId="77777777" w:rsidR="009A4531" w:rsidRDefault="009A4531" w:rsidP="00FB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631583"/>
      <w:docPartObj>
        <w:docPartGallery w:val="Page Numbers (Bottom of Page)"/>
        <w:docPartUnique/>
      </w:docPartObj>
    </w:sdtPr>
    <w:sdtContent>
      <w:p w14:paraId="190CBA51" w14:textId="737EBF07" w:rsidR="00FB3AC3" w:rsidRDefault="00FB3A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A849E" w14:textId="77777777" w:rsidR="00FB3AC3" w:rsidRDefault="00FB3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C6A5" w14:textId="77777777" w:rsidR="009A4531" w:rsidRDefault="009A4531" w:rsidP="00FB3AC3">
      <w:pPr>
        <w:spacing w:after="0" w:line="240" w:lineRule="auto"/>
      </w:pPr>
      <w:r>
        <w:separator/>
      </w:r>
    </w:p>
  </w:footnote>
  <w:footnote w:type="continuationSeparator" w:id="0">
    <w:p w14:paraId="701B6E4F" w14:textId="77777777" w:rsidR="009A4531" w:rsidRDefault="009A4531" w:rsidP="00FB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F659" w14:textId="25E97781" w:rsidR="00843148" w:rsidRPr="00843148" w:rsidRDefault="00843148" w:rsidP="00843148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Znak sprawy: </w:t>
    </w:r>
    <w:r w:rsidRPr="00843148">
      <w:rPr>
        <w:rFonts w:ascii="Cambria" w:hAnsi="Cambria"/>
        <w:sz w:val="18"/>
        <w:szCs w:val="18"/>
      </w:rPr>
      <w:t>ZO/1/2025</w:t>
    </w:r>
  </w:p>
  <w:p w14:paraId="177A5B39" w14:textId="77777777" w:rsidR="00843148" w:rsidRDefault="00843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A7DB5"/>
    <w:multiLevelType w:val="hybridMultilevel"/>
    <w:tmpl w:val="34108FD0"/>
    <w:lvl w:ilvl="0" w:tplc="CB7879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03902"/>
    <w:multiLevelType w:val="hybridMultilevel"/>
    <w:tmpl w:val="435C7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C5EFD"/>
    <w:multiLevelType w:val="hybridMultilevel"/>
    <w:tmpl w:val="C8DE7070"/>
    <w:lvl w:ilvl="0" w:tplc="E7CE81E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2A0D"/>
    <w:multiLevelType w:val="hybridMultilevel"/>
    <w:tmpl w:val="B9B28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202E3"/>
    <w:multiLevelType w:val="hybridMultilevel"/>
    <w:tmpl w:val="BE64B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C166E"/>
    <w:multiLevelType w:val="hybridMultilevel"/>
    <w:tmpl w:val="DC043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13859"/>
    <w:multiLevelType w:val="hybridMultilevel"/>
    <w:tmpl w:val="C2B41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F3496"/>
    <w:multiLevelType w:val="hybridMultilevel"/>
    <w:tmpl w:val="54AA9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9669F"/>
    <w:multiLevelType w:val="hybridMultilevel"/>
    <w:tmpl w:val="32BA6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574C2"/>
    <w:multiLevelType w:val="hybridMultilevel"/>
    <w:tmpl w:val="0D000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6393C"/>
    <w:multiLevelType w:val="hybridMultilevel"/>
    <w:tmpl w:val="CA1AF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E7367"/>
    <w:multiLevelType w:val="hybridMultilevel"/>
    <w:tmpl w:val="FA926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53EF7"/>
    <w:multiLevelType w:val="hybridMultilevel"/>
    <w:tmpl w:val="87F65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32831"/>
    <w:multiLevelType w:val="hybridMultilevel"/>
    <w:tmpl w:val="FF90C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36F54"/>
    <w:multiLevelType w:val="hybridMultilevel"/>
    <w:tmpl w:val="98D0E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5449"/>
    <w:multiLevelType w:val="hybridMultilevel"/>
    <w:tmpl w:val="52A85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E2A1D"/>
    <w:multiLevelType w:val="hybridMultilevel"/>
    <w:tmpl w:val="8384C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D3F4A"/>
    <w:multiLevelType w:val="hybridMultilevel"/>
    <w:tmpl w:val="B3DEF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A47595"/>
    <w:multiLevelType w:val="hybridMultilevel"/>
    <w:tmpl w:val="9F367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E62F8E"/>
    <w:multiLevelType w:val="hybridMultilevel"/>
    <w:tmpl w:val="2E724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B36C91"/>
    <w:multiLevelType w:val="hybridMultilevel"/>
    <w:tmpl w:val="33E08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760D0"/>
    <w:multiLevelType w:val="hybridMultilevel"/>
    <w:tmpl w:val="98D0EB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765B7"/>
    <w:multiLevelType w:val="hybridMultilevel"/>
    <w:tmpl w:val="E6BE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914629">
    <w:abstractNumId w:val="6"/>
  </w:num>
  <w:num w:numId="2" w16cid:durableId="867372295">
    <w:abstractNumId w:val="13"/>
  </w:num>
  <w:num w:numId="3" w16cid:durableId="1453129820">
    <w:abstractNumId w:val="22"/>
  </w:num>
  <w:num w:numId="4" w16cid:durableId="879591142">
    <w:abstractNumId w:val="5"/>
  </w:num>
  <w:num w:numId="5" w16cid:durableId="1794010116">
    <w:abstractNumId w:val="10"/>
  </w:num>
  <w:num w:numId="6" w16cid:durableId="592862274">
    <w:abstractNumId w:val="3"/>
  </w:num>
  <w:num w:numId="7" w16cid:durableId="1613977326">
    <w:abstractNumId w:val="7"/>
  </w:num>
  <w:num w:numId="8" w16cid:durableId="966161963">
    <w:abstractNumId w:val="4"/>
  </w:num>
  <w:num w:numId="9" w16cid:durableId="124661020">
    <w:abstractNumId w:val="15"/>
  </w:num>
  <w:num w:numId="10" w16cid:durableId="521944532">
    <w:abstractNumId w:val="11"/>
  </w:num>
  <w:num w:numId="11" w16cid:durableId="824735893">
    <w:abstractNumId w:val="9"/>
  </w:num>
  <w:num w:numId="12" w16cid:durableId="86924956">
    <w:abstractNumId w:val="14"/>
  </w:num>
  <w:num w:numId="13" w16cid:durableId="1229464068">
    <w:abstractNumId w:val="21"/>
  </w:num>
  <w:num w:numId="14" w16cid:durableId="782073345">
    <w:abstractNumId w:val="18"/>
  </w:num>
  <w:num w:numId="15" w16cid:durableId="1666661508">
    <w:abstractNumId w:val="16"/>
  </w:num>
  <w:num w:numId="16" w16cid:durableId="1655181699">
    <w:abstractNumId w:val="0"/>
  </w:num>
  <w:num w:numId="17" w16cid:durableId="605113732">
    <w:abstractNumId w:val="8"/>
  </w:num>
  <w:num w:numId="18" w16cid:durableId="1933977130">
    <w:abstractNumId w:val="17"/>
  </w:num>
  <w:num w:numId="19" w16cid:durableId="255793592">
    <w:abstractNumId w:val="19"/>
  </w:num>
  <w:num w:numId="20" w16cid:durableId="297225178">
    <w:abstractNumId w:val="12"/>
  </w:num>
  <w:num w:numId="21" w16cid:durableId="854615607">
    <w:abstractNumId w:val="1"/>
  </w:num>
  <w:num w:numId="22" w16cid:durableId="619914389">
    <w:abstractNumId w:val="20"/>
  </w:num>
  <w:num w:numId="23" w16cid:durableId="1976912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86"/>
    <w:rsid w:val="000013FE"/>
    <w:rsid w:val="00023B9F"/>
    <w:rsid w:val="00024477"/>
    <w:rsid w:val="0003017A"/>
    <w:rsid w:val="00053597"/>
    <w:rsid w:val="000B0680"/>
    <w:rsid w:val="000B4418"/>
    <w:rsid w:val="000B664C"/>
    <w:rsid w:val="000C0CE2"/>
    <w:rsid w:val="000C3A52"/>
    <w:rsid w:val="000C5491"/>
    <w:rsid w:val="000C6D4D"/>
    <w:rsid w:val="000D07A4"/>
    <w:rsid w:val="000E0F6C"/>
    <w:rsid w:val="000E6332"/>
    <w:rsid w:val="001003B8"/>
    <w:rsid w:val="00121D88"/>
    <w:rsid w:val="00132D45"/>
    <w:rsid w:val="00142C70"/>
    <w:rsid w:val="00172245"/>
    <w:rsid w:val="00172B49"/>
    <w:rsid w:val="00184020"/>
    <w:rsid w:val="001A1071"/>
    <w:rsid w:val="001A58AE"/>
    <w:rsid w:val="001B2786"/>
    <w:rsid w:val="001B6BE9"/>
    <w:rsid w:val="001C33F0"/>
    <w:rsid w:val="001D7202"/>
    <w:rsid w:val="001F35F9"/>
    <w:rsid w:val="0020377F"/>
    <w:rsid w:val="00204E41"/>
    <w:rsid w:val="00215F4F"/>
    <w:rsid w:val="00221373"/>
    <w:rsid w:val="00230295"/>
    <w:rsid w:val="00233BFC"/>
    <w:rsid w:val="00246D1A"/>
    <w:rsid w:val="0025727F"/>
    <w:rsid w:val="00276638"/>
    <w:rsid w:val="00277F91"/>
    <w:rsid w:val="00280187"/>
    <w:rsid w:val="002806A8"/>
    <w:rsid w:val="00281AE3"/>
    <w:rsid w:val="002853CD"/>
    <w:rsid w:val="00285C47"/>
    <w:rsid w:val="00290D59"/>
    <w:rsid w:val="002C2844"/>
    <w:rsid w:val="002C60E2"/>
    <w:rsid w:val="002D086F"/>
    <w:rsid w:val="002D61A3"/>
    <w:rsid w:val="002E4525"/>
    <w:rsid w:val="003472BA"/>
    <w:rsid w:val="003512F5"/>
    <w:rsid w:val="00380163"/>
    <w:rsid w:val="003932AC"/>
    <w:rsid w:val="003955FE"/>
    <w:rsid w:val="003B37DF"/>
    <w:rsid w:val="003C2845"/>
    <w:rsid w:val="003D4CEB"/>
    <w:rsid w:val="003D5EA1"/>
    <w:rsid w:val="003D6507"/>
    <w:rsid w:val="003E58BB"/>
    <w:rsid w:val="003E67E7"/>
    <w:rsid w:val="003E6891"/>
    <w:rsid w:val="003F4247"/>
    <w:rsid w:val="00401D06"/>
    <w:rsid w:val="00416293"/>
    <w:rsid w:val="004236BD"/>
    <w:rsid w:val="00456326"/>
    <w:rsid w:val="0046351A"/>
    <w:rsid w:val="0047628E"/>
    <w:rsid w:val="004B5BB3"/>
    <w:rsid w:val="004C1200"/>
    <w:rsid w:val="004E10A8"/>
    <w:rsid w:val="004E320E"/>
    <w:rsid w:val="00505D96"/>
    <w:rsid w:val="00510731"/>
    <w:rsid w:val="00513118"/>
    <w:rsid w:val="00522CAA"/>
    <w:rsid w:val="00532086"/>
    <w:rsid w:val="00534894"/>
    <w:rsid w:val="00555FB7"/>
    <w:rsid w:val="00572825"/>
    <w:rsid w:val="005766C2"/>
    <w:rsid w:val="00576BF0"/>
    <w:rsid w:val="00576C9B"/>
    <w:rsid w:val="005963B7"/>
    <w:rsid w:val="005A228B"/>
    <w:rsid w:val="005B3509"/>
    <w:rsid w:val="005B47CC"/>
    <w:rsid w:val="005C7DEA"/>
    <w:rsid w:val="005D7E62"/>
    <w:rsid w:val="005E1F79"/>
    <w:rsid w:val="00605AA9"/>
    <w:rsid w:val="00612120"/>
    <w:rsid w:val="0061466C"/>
    <w:rsid w:val="006258EA"/>
    <w:rsid w:val="006358CB"/>
    <w:rsid w:val="006360CC"/>
    <w:rsid w:val="00671896"/>
    <w:rsid w:val="0069623F"/>
    <w:rsid w:val="006A2A25"/>
    <w:rsid w:val="006A577B"/>
    <w:rsid w:val="006A7A39"/>
    <w:rsid w:val="006B2A5B"/>
    <w:rsid w:val="006B6345"/>
    <w:rsid w:val="006C15CD"/>
    <w:rsid w:val="006C7899"/>
    <w:rsid w:val="006F23B9"/>
    <w:rsid w:val="00704C29"/>
    <w:rsid w:val="007334B6"/>
    <w:rsid w:val="00744675"/>
    <w:rsid w:val="00744ED2"/>
    <w:rsid w:val="007466F0"/>
    <w:rsid w:val="00765296"/>
    <w:rsid w:val="00774F0C"/>
    <w:rsid w:val="0077789F"/>
    <w:rsid w:val="007813C4"/>
    <w:rsid w:val="0078689F"/>
    <w:rsid w:val="00793371"/>
    <w:rsid w:val="007974C1"/>
    <w:rsid w:val="007B73E0"/>
    <w:rsid w:val="007C1D15"/>
    <w:rsid w:val="007D1C7F"/>
    <w:rsid w:val="007E3852"/>
    <w:rsid w:val="007F481D"/>
    <w:rsid w:val="00836689"/>
    <w:rsid w:val="008425FC"/>
    <w:rsid w:val="00843148"/>
    <w:rsid w:val="008446F8"/>
    <w:rsid w:val="0085627C"/>
    <w:rsid w:val="00892E3B"/>
    <w:rsid w:val="008A010E"/>
    <w:rsid w:val="008C45B6"/>
    <w:rsid w:val="008F27FC"/>
    <w:rsid w:val="008F49D2"/>
    <w:rsid w:val="0090070A"/>
    <w:rsid w:val="00915B4B"/>
    <w:rsid w:val="00944B0E"/>
    <w:rsid w:val="00951CD1"/>
    <w:rsid w:val="00956C2B"/>
    <w:rsid w:val="0097183B"/>
    <w:rsid w:val="00971F23"/>
    <w:rsid w:val="0099534F"/>
    <w:rsid w:val="009A2420"/>
    <w:rsid w:val="009A4531"/>
    <w:rsid w:val="009A56EC"/>
    <w:rsid w:val="009B108E"/>
    <w:rsid w:val="009B4A53"/>
    <w:rsid w:val="009D7CA8"/>
    <w:rsid w:val="009E0CF3"/>
    <w:rsid w:val="00A05F58"/>
    <w:rsid w:val="00A13E13"/>
    <w:rsid w:val="00A43B43"/>
    <w:rsid w:val="00A51ACA"/>
    <w:rsid w:val="00A5420A"/>
    <w:rsid w:val="00A61402"/>
    <w:rsid w:val="00A668F1"/>
    <w:rsid w:val="00A82C24"/>
    <w:rsid w:val="00A8524D"/>
    <w:rsid w:val="00A94682"/>
    <w:rsid w:val="00A9741C"/>
    <w:rsid w:val="00AC2654"/>
    <w:rsid w:val="00AD376E"/>
    <w:rsid w:val="00AE045A"/>
    <w:rsid w:val="00AE1E52"/>
    <w:rsid w:val="00AE4E8D"/>
    <w:rsid w:val="00AF123A"/>
    <w:rsid w:val="00B00A56"/>
    <w:rsid w:val="00B32F30"/>
    <w:rsid w:val="00B3424D"/>
    <w:rsid w:val="00B80202"/>
    <w:rsid w:val="00B95371"/>
    <w:rsid w:val="00BA1845"/>
    <w:rsid w:val="00BA2EC2"/>
    <w:rsid w:val="00BA41F9"/>
    <w:rsid w:val="00BA64BD"/>
    <w:rsid w:val="00BC0383"/>
    <w:rsid w:val="00BC2026"/>
    <w:rsid w:val="00BF6AD1"/>
    <w:rsid w:val="00C451ED"/>
    <w:rsid w:val="00C60FF5"/>
    <w:rsid w:val="00C66BCC"/>
    <w:rsid w:val="00C707D4"/>
    <w:rsid w:val="00C76CAA"/>
    <w:rsid w:val="00C76E7A"/>
    <w:rsid w:val="00C81EDD"/>
    <w:rsid w:val="00C86769"/>
    <w:rsid w:val="00CB10F5"/>
    <w:rsid w:val="00CC3F2D"/>
    <w:rsid w:val="00CE2E0C"/>
    <w:rsid w:val="00CE4E44"/>
    <w:rsid w:val="00D03606"/>
    <w:rsid w:val="00D21060"/>
    <w:rsid w:val="00D24F4A"/>
    <w:rsid w:val="00D271F9"/>
    <w:rsid w:val="00D31EBA"/>
    <w:rsid w:val="00D43A7A"/>
    <w:rsid w:val="00D462BF"/>
    <w:rsid w:val="00D53C21"/>
    <w:rsid w:val="00D57860"/>
    <w:rsid w:val="00D63776"/>
    <w:rsid w:val="00D706C3"/>
    <w:rsid w:val="00D70A83"/>
    <w:rsid w:val="00D70EB8"/>
    <w:rsid w:val="00D758BB"/>
    <w:rsid w:val="00D7644C"/>
    <w:rsid w:val="00D8336F"/>
    <w:rsid w:val="00D86AE5"/>
    <w:rsid w:val="00D97076"/>
    <w:rsid w:val="00DB10D6"/>
    <w:rsid w:val="00DB3023"/>
    <w:rsid w:val="00DB5D30"/>
    <w:rsid w:val="00DD0EB8"/>
    <w:rsid w:val="00DD566C"/>
    <w:rsid w:val="00DE660D"/>
    <w:rsid w:val="00E74D06"/>
    <w:rsid w:val="00E80F51"/>
    <w:rsid w:val="00EA22E7"/>
    <w:rsid w:val="00EA2383"/>
    <w:rsid w:val="00EC0341"/>
    <w:rsid w:val="00EC0937"/>
    <w:rsid w:val="00EC0E41"/>
    <w:rsid w:val="00ED752F"/>
    <w:rsid w:val="00F009C3"/>
    <w:rsid w:val="00F467CD"/>
    <w:rsid w:val="00F66470"/>
    <w:rsid w:val="00F800BC"/>
    <w:rsid w:val="00F96901"/>
    <w:rsid w:val="00FA2B4A"/>
    <w:rsid w:val="00FB3AC3"/>
    <w:rsid w:val="00FB3AF7"/>
    <w:rsid w:val="00FC4233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1AB5"/>
  <w15:chartTrackingRefBased/>
  <w15:docId w15:val="{5A7DEC67-8FD2-4D6F-8278-F3C1819A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7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7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7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7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7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7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7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7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7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7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78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1B27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C3"/>
  </w:style>
  <w:style w:type="paragraph" w:styleId="Stopka">
    <w:name w:val="footer"/>
    <w:basedOn w:val="Normalny"/>
    <w:link w:val="StopkaZnak"/>
    <w:uiPriority w:val="99"/>
    <w:unhideWhenUsed/>
    <w:rsid w:val="00F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C3"/>
  </w:style>
  <w:style w:type="character" w:styleId="Hipercze">
    <w:name w:val="Hyperlink"/>
    <w:basedOn w:val="Domylnaczcionkaakapitu"/>
    <w:uiPriority w:val="99"/>
    <w:unhideWhenUsed/>
    <w:rsid w:val="00D70A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B0E4-6A10-4998-8F3E-A4A3E6F7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Czerwińska-Szyszło</dc:creator>
  <cp:keywords/>
  <dc:description/>
  <cp:lastModifiedBy>Pracownik</cp:lastModifiedBy>
  <cp:revision>6</cp:revision>
  <cp:lastPrinted>2024-12-17T11:44:00Z</cp:lastPrinted>
  <dcterms:created xsi:type="dcterms:W3CDTF">2025-03-07T12:13:00Z</dcterms:created>
  <dcterms:modified xsi:type="dcterms:W3CDTF">2025-03-07T12:40:00Z</dcterms:modified>
</cp:coreProperties>
</file>